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E7BA5" w14:textId="77777777" w:rsidR="0004640A" w:rsidRDefault="00CD5801">
      <w:pPr>
        <w:widowControl/>
        <w:spacing w:line="36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</w:p>
    <w:p w14:paraId="59EA3CB6" w14:textId="77777777" w:rsidR="0004640A" w:rsidRDefault="00CD5801">
      <w:pPr>
        <w:widowControl/>
        <w:spacing w:line="520" w:lineRule="exact"/>
        <w:jc w:val="center"/>
        <w:rPr>
          <w:rFonts w:ascii="Times New Roman" w:eastAsia="方正小标宋简体" w:hAnsi="Times New Roman"/>
          <w:bCs/>
          <w:sz w:val="36"/>
          <w:szCs w:val="32"/>
        </w:rPr>
      </w:pPr>
      <w:r>
        <w:rPr>
          <w:rFonts w:ascii="Times New Roman" w:eastAsia="方正小标宋简体" w:hAnsi="Times New Roman"/>
          <w:bCs/>
          <w:sz w:val="36"/>
          <w:szCs w:val="32"/>
        </w:rPr>
        <w:t>202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6</w:t>
      </w:r>
      <w:r>
        <w:rPr>
          <w:rFonts w:ascii="Times New Roman" w:eastAsia="方正小标宋简体" w:hAnsi="Times New Roman"/>
          <w:bCs/>
          <w:sz w:val="36"/>
          <w:szCs w:val="32"/>
        </w:rPr>
        <w:t>年高校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规划建设</w:t>
      </w:r>
      <w:r>
        <w:rPr>
          <w:rFonts w:ascii="Times New Roman" w:eastAsia="方正小标宋简体" w:hAnsi="Times New Roman"/>
          <w:bCs/>
          <w:sz w:val="36"/>
          <w:szCs w:val="32"/>
        </w:rPr>
        <w:t>培训班（广东专场）日程安排</w:t>
      </w:r>
    </w:p>
    <w:p w14:paraId="0A27EECF" w14:textId="77777777" w:rsidR="0004640A" w:rsidRDefault="00CD5801">
      <w:pPr>
        <w:widowControl/>
        <w:spacing w:line="460" w:lineRule="exact"/>
        <w:jc w:val="center"/>
        <w:rPr>
          <w:rFonts w:ascii="Times New Roman" w:eastAsia="方正小标宋简体" w:hAnsi="Times New Roman"/>
          <w:bCs/>
          <w:sz w:val="24"/>
        </w:rPr>
      </w:pPr>
      <w:r>
        <w:rPr>
          <w:rFonts w:ascii="Times New Roman" w:eastAsia="方正小标宋简体" w:hAnsi="Times New Roman"/>
          <w:bCs/>
          <w:sz w:val="24"/>
        </w:rPr>
        <w:t>（</w:t>
      </w:r>
      <w:r>
        <w:rPr>
          <w:rFonts w:ascii="Times New Roman" w:eastAsia="方正小标宋简体" w:hAnsi="Times New Roman" w:hint="eastAsia"/>
          <w:bCs/>
          <w:sz w:val="24"/>
        </w:rPr>
        <w:t>广东·汕头大学</w:t>
      </w:r>
      <w:r>
        <w:rPr>
          <w:rFonts w:ascii="Times New Roman" w:eastAsia="方正小标宋简体" w:hAnsi="Times New Roman"/>
          <w:bCs/>
          <w:sz w:val="24"/>
        </w:rPr>
        <w:t>）</w:t>
      </w: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88"/>
      </w:tblGrid>
      <w:tr w:rsidR="0004640A" w14:paraId="2D8F2718" w14:textId="77777777">
        <w:trPr>
          <w:trHeight w:val="45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22C3" w14:textId="77777777" w:rsidR="0004640A" w:rsidRDefault="00CD5801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6914" w14:textId="77777777" w:rsidR="0004640A" w:rsidRDefault="00CD5801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内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容</w:t>
            </w:r>
          </w:p>
        </w:tc>
      </w:tr>
      <w:tr w:rsidR="0004640A" w14:paraId="63736EFC" w14:textId="77777777">
        <w:trPr>
          <w:trHeight w:val="45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7CE3" w14:textId="77777777" w:rsidR="0004640A" w:rsidRDefault="00CD5801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18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0101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全天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7CD3" w14:textId="77777777" w:rsidR="0004640A" w:rsidRDefault="00CD580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报到、领取培训材料</w:t>
            </w:r>
          </w:p>
        </w:tc>
      </w:tr>
      <w:tr w:rsidR="0004640A" w14:paraId="7C60B8A9" w14:textId="77777777">
        <w:trPr>
          <w:trHeight w:val="469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AC8F" w14:textId="77777777" w:rsidR="0004640A" w:rsidRDefault="00CD580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19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E32E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上午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57DD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汕头大学</w:t>
            </w:r>
            <w:r>
              <w:rPr>
                <w:rFonts w:ascii="Times New Roman" w:eastAsia="仿宋_GB2312" w:hAnsi="Times New Roman"/>
              </w:rPr>
              <w:t>领导致欢迎</w:t>
            </w:r>
            <w:r>
              <w:rPr>
                <w:rFonts w:ascii="Times New Roman" w:eastAsia="仿宋_GB2312" w:hAnsi="Times New Roman" w:hint="eastAsia"/>
              </w:rPr>
              <w:t>辞</w:t>
            </w:r>
          </w:p>
        </w:tc>
      </w:tr>
      <w:tr w:rsidR="0004640A" w14:paraId="616A31BA" w14:textId="77777777">
        <w:trPr>
          <w:trHeight w:val="46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2382" w14:textId="77777777" w:rsidR="0004640A" w:rsidRDefault="0004640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3EC4B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F0AE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广东省教育厅</w:t>
            </w:r>
            <w:r>
              <w:rPr>
                <w:rFonts w:ascii="Times New Roman" w:eastAsia="仿宋_GB2312" w:hAnsi="Times New Roman"/>
              </w:rPr>
              <w:t>领导致</w:t>
            </w:r>
            <w:r>
              <w:rPr>
                <w:rFonts w:ascii="Times New Roman" w:eastAsia="仿宋_GB2312" w:hAnsi="Times New Roman" w:hint="eastAsia"/>
              </w:rPr>
              <w:t>辞</w:t>
            </w:r>
          </w:p>
        </w:tc>
      </w:tr>
      <w:tr w:rsidR="0004640A" w14:paraId="627AC36E" w14:textId="77777777">
        <w:trPr>
          <w:trHeight w:val="46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2A9C7" w14:textId="77777777" w:rsidR="0004640A" w:rsidRDefault="0004640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7FEC5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D6B6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教育部学校规划建设发展中心领导致辞</w:t>
            </w:r>
          </w:p>
        </w:tc>
      </w:tr>
      <w:tr w:rsidR="0004640A" w14:paraId="3838D7F1" w14:textId="77777777">
        <w:trPr>
          <w:trHeight w:val="46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3F76" w14:textId="77777777" w:rsidR="0004640A" w:rsidRDefault="0004640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5F1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119C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高校基建项目管理实务</w:t>
            </w:r>
          </w:p>
          <w:p w14:paraId="7CA74617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广东省教育厅基建财务处副处长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窦体阳</w:t>
            </w:r>
            <w:proofErr w:type="gramEnd"/>
          </w:p>
        </w:tc>
      </w:tr>
      <w:tr w:rsidR="0004640A" w14:paraId="75BBA2EE" w14:textId="77777777">
        <w:trPr>
          <w:trHeight w:val="6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0E7E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5DEBA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4F3A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高校项目审批立项程序要点和资金申报管理要求</w:t>
            </w:r>
          </w:p>
          <w:p w14:paraId="30422CC1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广东省国际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工程工程</w:t>
            </w:r>
            <w:proofErr w:type="gramEnd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咨询有限公司工程管理咨询事业部总经理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刘珊珊</w:t>
            </w:r>
          </w:p>
        </w:tc>
      </w:tr>
      <w:tr w:rsidR="0004640A" w14:paraId="2A0A8823" w14:textId="77777777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674DB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BAB9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F16C" w14:textId="77777777" w:rsidR="0004640A" w:rsidRDefault="00CD5801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休息</w:t>
            </w:r>
          </w:p>
        </w:tc>
      </w:tr>
      <w:tr w:rsidR="0004640A" w14:paraId="3742A5E3" w14:textId="77777777">
        <w:trPr>
          <w:trHeight w:val="7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80A0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7920" w14:textId="77777777" w:rsidR="0004640A" w:rsidRDefault="0004640A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BC56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高校学生宿舍建设导则解读和优秀案例分析</w:t>
            </w:r>
          </w:p>
          <w:p w14:paraId="7860DE72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</w:rPr>
              <w:t>华南理工大学建筑设计研究院副总建筑师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color w:val="000000" w:themeColor="text1"/>
              </w:rPr>
              <w:t>丘建发</w:t>
            </w:r>
          </w:p>
        </w:tc>
      </w:tr>
      <w:tr w:rsidR="0004640A" w14:paraId="2E18BAC8" w14:textId="77777777">
        <w:trPr>
          <w:trHeight w:val="48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D3A7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6D82" w14:textId="77777777" w:rsidR="0004640A" w:rsidRDefault="0004640A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E4C6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绿色、智慧、面向未来的创新型校园规划建设</w:t>
            </w:r>
          </w:p>
          <w:p w14:paraId="2B2463E3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教育部学校规划建设发展中心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李睿</w:t>
            </w:r>
          </w:p>
        </w:tc>
      </w:tr>
      <w:tr w:rsidR="0004640A" w14:paraId="729A3155" w14:textId="77777777">
        <w:trPr>
          <w:trHeight w:val="668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50CB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22FD3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16E59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高校基建项目工程结算和造价纠纷解决实务</w:t>
            </w:r>
          </w:p>
          <w:p w14:paraId="36C304C1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中量工程咨询有限公司总工程师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张建平</w:t>
            </w:r>
          </w:p>
        </w:tc>
      </w:tr>
      <w:tr w:rsidR="0004640A" w14:paraId="4A14755B" w14:textId="77777777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8630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FA01A" w14:textId="77777777" w:rsidR="0004640A" w:rsidRDefault="0004640A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D5EB" w14:textId="77777777" w:rsidR="0004640A" w:rsidRDefault="00CD5801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04640A" w14:paraId="2DAA12E3" w14:textId="77777777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0DDC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B76AD" w14:textId="77777777" w:rsidR="0004640A" w:rsidRDefault="0004640A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CF2B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西湖大学校园规划建设经验分享</w:t>
            </w:r>
          </w:p>
          <w:p w14:paraId="5D1C9C6E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西湖大学基建</w:t>
            </w:r>
            <w:proofErr w:type="gramStart"/>
            <w:r>
              <w:rPr>
                <w:rFonts w:ascii="Times New Roman" w:eastAsia="仿宋_GB2312" w:hAnsi="Times New Roman"/>
                <w:bCs/>
              </w:rPr>
              <w:t>部</w:t>
            </w:r>
            <w:proofErr w:type="gramEnd"/>
            <w:r>
              <w:rPr>
                <w:rFonts w:ascii="Times New Roman" w:eastAsia="仿宋_GB2312" w:hAnsi="Times New Roman"/>
                <w:bCs/>
              </w:rPr>
              <w:t>部长</w:t>
            </w:r>
            <w:r>
              <w:rPr>
                <w:rFonts w:ascii="Times New Roman" w:eastAsia="仿宋_GB2312" w:hAnsi="Times New Roman"/>
                <w:bCs/>
              </w:rPr>
              <w:t xml:space="preserve"> </w:t>
            </w:r>
            <w:r>
              <w:rPr>
                <w:rFonts w:ascii="Times New Roman" w:eastAsia="仿宋_GB2312" w:hAnsi="Times New Roman"/>
                <w:bCs/>
              </w:rPr>
              <w:t>李阳春</w:t>
            </w:r>
          </w:p>
        </w:tc>
      </w:tr>
      <w:tr w:rsidR="0004640A" w14:paraId="2CC22C5A" w14:textId="77777777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49A8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9EE7" w14:textId="77777777" w:rsidR="0004640A" w:rsidRDefault="0004640A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DAEA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汕头大学东海岸校区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校园规划建设和老校区学生宿舍改造案例交流</w:t>
            </w:r>
          </w:p>
          <w:p w14:paraId="0E3BF211" w14:textId="77777777" w:rsidR="0004640A" w:rsidRDefault="00CD5801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汕头大学基建处处长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刘金华</w:t>
            </w:r>
          </w:p>
        </w:tc>
      </w:tr>
      <w:tr w:rsidR="0004640A" w14:paraId="6898CA52" w14:textId="77777777">
        <w:trPr>
          <w:trHeight w:val="60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C38AF" w14:textId="77777777" w:rsidR="0004640A" w:rsidRDefault="00CD5801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20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7700F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CB2A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集体乘车赴</w:t>
            </w:r>
            <w:r>
              <w:rPr>
                <w:rFonts w:ascii="Times New Roman" w:eastAsia="仿宋_GB2312" w:hAnsi="Times New Roman"/>
              </w:rPr>
              <w:t>汕头大学东海岸校区</w:t>
            </w:r>
            <w:r>
              <w:rPr>
                <w:rFonts w:ascii="Times New Roman" w:eastAsia="仿宋_GB2312" w:hAnsi="Times New Roman" w:hint="eastAsia"/>
              </w:rPr>
              <w:t>现场教学</w:t>
            </w:r>
          </w:p>
        </w:tc>
      </w:tr>
      <w:tr w:rsidR="0004640A" w14:paraId="12FD9456" w14:textId="77777777">
        <w:trPr>
          <w:trHeight w:val="733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913E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ECF1D" w14:textId="77777777" w:rsidR="0004640A" w:rsidRDefault="00CD580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7257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同济大学既有校园更新改造探索与实践</w:t>
            </w:r>
          </w:p>
          <w:p w14:paraId="086B2F2D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Cs/>
              </w:rPr>
              <w:t>同济大学基建处处长</w:t>
            </w:r>
            <w:r>
              <w:rPr>
                <w:rFonts w:ascii="Times New Roman" w:eastAsia="仿宋_GB2312" w:hAnsi="Times New Roman" w:hint="eastAsia"/>
                <w:bCs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</w:rPr>
              <w:t>印小晶</w:t>
            </w:r>
          </w:p>
        </w:tc>
      </w:tr>
      <w:tr w:rsidR="0004640A" w14:paraId="49ACC957" w14:textId="77777777">
        <w:trPr>
          <w:trHeight w:val="223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698E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3CE9" w14:textId="77777777" w:rsidR="0004640A" w:rsidRDefault="0004640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85B2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04640A" w14:paraId="47D0CE1D" w14:textId="77777777">
        <w:trPr>
          <w:trHeight w:val="6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F9FB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D0D3" w14:textId="77777777" w:rsidR="0004640A" w:rsidRDefault="0004640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02CD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既有校园更新改造案例经验交流</w:t>
            </w:r>
          </w:p>
          <w:p w14:paraId="35062546" w14:textId="77777777" w:rsidR="0004640A" w:rsidRDefault="00CD580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</w:rPr>
              <w:t>天津大学建筑设计规划研究总院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副院长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陈昆</w:t>
            </w:r>
          </w:p>
        </w:tc>
      </w:tr>
      <w:tr w:rsidR="0004640A" w14:paraId="6A7D30CF" w14:textId="77777777">
        <w:trPr>
          <w:trHeight w:val="40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006A7" w14:textId="77777777" w:rsidR="0004640A" w:rsidRDefault="00CD5801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21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BFF86" w14:textId="77777777" w:rsidR="0004640A" w:rsidRDefault="00CD5801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CC4" w14:textId="77777777" w:rsidR="0004640A" w:rsidRDefault="00CD5801">
            <w:pPr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/>
              </w:rPr>
              <w:t>专题分组研讨</w:t>
            </w:r>
          </w:p>
        </w:tc>
      </w:tr>
      <w:tr w:rsidR="0004640A" w14:paraId="289DF40D" w14:textId="77777777">
        <w:trPr>
          <w:trHeight w:val="40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6B96" w14:textId="77777777" w:rsidR="0004640A" w:rsidRDefault="0004640A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308" w14:textId="77777777" w:rsidR="0004640A" w:rsidRDefault="0004640A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9612" w14:textId="77777777" w:rsidR="0004640A" w:rsidRDefault="00CD580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b/>
              </w:rPr>
              <w:t>会议总结、</w:t>
            </w:r>
            <w:r>
              <w:rPr>
                <w:rFonts w:ascii="Times New Roman" w:eastAsia="仿宋_GB2312" w:hAnsi="Times New Roman"/>
                <w:b/>
              </w:rPr>
              <w:t>颁发结业证书</w:t>
            </w:r>
          </w:p>
        </w:tc>
      </w:tr>
      <w:tr w:rsidR="0004640A" w14:paraId="3CED1AEE" w14:textId="77777777">
        <w:trPr>
          <w:trHeight w:val="41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373" w14:textId="77777777" w:rsidR="0004640A" w:rsidRDefault="0004640A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C9E" w14:textId="77777777" w:rsidR="0004640A" w:rsidRDefault="00CD580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DB12" w14:textId="77777777" w:rsidR="0004640A" w:rsidRDefault="00CD580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离会</w:t>
            </w:r>
          </w:p>
        </w:tc>
      </w:tr>
    </w:tbl>
    <w:p w14:paraId="6F2EEAAF" w14:textId="77777777" w:rsidR="0004640A" w:rsidRDefault="0004640A">
      <w:pPr>
        <w:widowControl/>
        <w:spacing w:line="460" w:lineRule="exact"/>
        <w:jc w:val="center"/>
        <w:rPr>
          <w:rFonts w:ascii="Times New Roman" w:eastAsia="方正小标宋简体" w:hAnsi="Times New Roman"/>
          <w:bCs/>
          <w:sz w:val="24"/>
        </w:rPr>
      </w:pPr>
    </w:p>
    <w:sectPr w:rsidR="0004640A">
      <w:footerReference w:type="even" r:id="rId7"/>
      <w:footerReference w:type="default" r:id="rId8"/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DFA50" w14:textId="77777777" w:rsidR="00F15507" w:rsidRDefault="00F15507">
      <w:r>
        <w:separator/>
      </w:r>
    </w:p>
  </w:endnote>
  <w:endnote w:type="continuationSeparator" w:id="0">
    <w:p w14:paraId="1AA727B4" w14:textId="77777777" w:rsidR="00F15507" w:rsidRDefault="00F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88956"/>
    </w:sdtPr>
    <w:sdtEndPr>
      <w:rPr>
        <w:rFonts w:asciiTheme="minorEastAsia" w:hAnsiTheme="minorEastAsia"/>
        <w:sz w:val="28"/>
      </w:rPr>
    </w:sdtEndPr>
    <w:sdtContent>
      <w:p w14:paraId="05489BB0" w14:textId="77777777" w:rsidR="0004640A" w:rsidRDefault="00CD5801">
        <w:pPr>
          <w:pStyle w:val="a4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>
          <w:rPr>
            <w:rFonts w:asciiTheme="minorEastAsia" w:hAnsiTheme="minorEastAsia"/>
            <w:spacing w:val="2"/>
            <w:kern w:val="10"/>
            <w:sz w:val="28"/>
            <w:lang w:val="zh-CN"/>
          </w:rPr>
          <w:t>8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Theme="minorEastAsia" w:hAnsiTheme="minorEastAsia"/>
        <w:sz w:val="28"/>
      </w:rPr>
    </w:sdtEndPr>
    <w:sdtContent>
      <w:p w14:paraId="28FC006B" w14:textId="4567F116" w:rsidR="0004640A" w:rsidRDefault="00CD5801">
        <w:pPr>
          <w:pStyle w:val="a4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A94917" w:rsidRPr="00A94917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 </w:t>
        </w:r>
      </w:p>
    </w:sdtContent>
  </w:sdt>
  <w:p w14:paraId="66A8C184" w14:textId="77777777" w:rsidR="0004640A" w:rsidRDefault="000464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ECFE6" w14:textId="77777777" w:rsidR="00F15507" w:rsidRDefault="00F15507">
      <w:r>
        <w:separator/>
      </w:r>
    </w:p>
  </w:footnote>
  <w:footnote w:type="continuationSeparator" w:id="0">
    <w:p w14:paraId="0F5510B7" w14:textId="77777777" w:rsidR="00F15507" w:rsidRDefault="00F1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Y2MxYjJjMDkwOTZhOTc1Y2ZlNTNmMmI1ZjUzNjQifQ=="/>
  </w:docVars>
  <w:rsids>
    <w:rsidRoot w:val="7C1D6AF4"/>
    <w:rsid w:val="00004B0A"/>
    <w:rsid w:val="0000799F"/>
    <w:rsid w:val="00013C45"/>
    <w:rsid w:val="00014057"/>
    <w:rsid w:val="0003261E"/>
    <w:rsid w:val="00033043"/>
    <w:rsid w:val="00033E11"/>
    <w:rsid w:val="00035FEC"/>
    <w:rsid w:val="0004240A"/>
    <w:rsid w:val="00044A27"/>
    <w:rsid w:val="0004640A"/>
    <w:rsid w:val="00050792"/>
    <w:rsid w:val="00051135"/>
    <w:rsid w:val="00057ABE"/>
    <w:rsid w:val="00060098"/>
    <w:rsid w:val="00063D12"/>
    <w:rsid w:val="000653E0"/>
    <w:rsid w:val="00065608"/>
    <w:rsid w:val="00073D14"/>
    <w:rsid w:val="000817C3"/>
    <w:rsid w:val="00082A4E"/>
    <w:rsid w:val="000844FD"/>
    <w:rsid w:val="00087E72"/>
    <w:rsid w:val="00090836"/>
    <w:rsid w:val="00090FD8"/>
    <w:rsid w:val="00091B6E"/>
    <w:rsid w:val="000A1A02"/>
    <w:rsid w:val="000A28A8"/>
    <w:rsid w:val="000A49B2"/>
    <w:rsid w:val="000A7AAA"/>
    <w:rsid w:val="000B1C64"/>
    <w:rsid w:val="000B7BEB"/>
    <w:rsid w:val="000C0C5C"/>
    <w:rsid w:val="000C393D"/>
    <w:rsid w:val="000C6B14"/>
    <w:rsid w:val="000D1C79"/>
    <w:rsid w:val="000D1D35"/>
    <w:rsid w:val="000D6133"/>
    <w:rsid w:val="000D63E5"/>
    <w:rsid w:val="000E24CC"/>
    <w:rsid w:val="000E33EE"/>
    <w:rsid w:val="000E35D8"/>
    <w:rsid w:val="000E3E9B"/>
    <w:rsid w:val="000E5135"/>
    <w:rsid w:val="000F00FF"/>
    <w:rsid w:val="000F04F4"/>
    <w:rsid w:val="000F1BA4"/>
    <w:rsid w:val="000F395C"/>
    <w:rsid w:val="000F61B7"/>
    <w:rsid w:val="00102B76"/>
    <w:rsid w:val="00105B6A"/>
    <w:rsid w:val="00107393"/>
    <w:rsid w:val="001107FD"/>
    <w:rsid w:val="001108B0"/>
    <w:rsid w:val="00111D6B"/>
    <w:rsid w:val="0011356E"/>
    <w:rsid w:val="001136D6"/>
    <w:rsid w:val="001136D9"/>
    <w:rsid w:val="0011437F"/>
    <w:rsid w:val="001171D3"/>
    <w:rsid w:val="0011769C"/>
    <w:rsid w:val="00117EAF"/>
    <w:rsid w:val="00124BA8"/>
    <w:rsid w:val="00132AD6"/>
    <w:rsid w:val="00134144"/>
    <w:rsid w:val="001360E0"/>
    <w:rsid w:val="001375B3"/>
    <w:rsid w:val="001431E2"/>
    <w:rsid w:val="00145CBB"/>
    <w:rsid w:val="00146F69"/>
    <w:rsid w:val="001659FA"/>
    <w:rsid w:val="001662E3"/>
    <w:rsid w:val="0017151F"/>
    <w:rsid w:val="00172ED4"/>
    <w:rsid w:val="00173B19"/>
    <w:rsid w:val="001740FC"/>
    <w:rsid w:val="00174F54"/>
    <w:rsid w:val="00175424"/>
    <w:rsid w:val="001768E5"/>
    <w:rsid w:val="00177194"/>
    <w:rsid w:val="00181618"/>
    <w:rsid w:val="00183C50"/>
    <w:rsid w:val="00185D5C"/>
    <w:rsid w:val="00186FCD"/>
    <w:rsid w:val="001942B2"/>
    <w:rsid w:val="001953B2"/>
    <w:rsid w:val="001A0300"/>
    <w:rsid w:val="001A0F36"/>
    <w:rsid w:val="001B4BB5"/>
    <w:rsid w:val="001B68FB"/>
    <w:rsid w:val="001C3084"/>
    <w:rsid w:val="001D187B"/>
    <w:rsid w:val="001D5459"/>
    <w:rsid w:val="001E0F6D"/>
    <w:rsid w:val="001F48F8"/>
    <w:rsid w:val="001F50A1"/>
    <w:rsid w:val="001F58C6"/>
    <w:rsid w:val="001F6068"/>
    <w:rsid w:val="00207CC0"/>
    <w:rsid w:val="002165B0"/>
    <w:rsid w:val="0021760A"/>
    <w:rsid w:val="002222C8"/>
    <w:rsid w:val="0023157C"/>
    <w:rsid w:val="00233351"/>
    <w:rsid w:val="00234539"/>
    <w:rsid w:val="00240D33"/>
    <w:rsid w:val="002454E9"/>
    <w:rsid w:val="00246EF3"/>
    <w:rsid w:val="00251C0E"/>
    <w:rsid w:val="002565AD"/>
    <w:rsid w:val="0025699A"/>
    <w:rsid w:val="00264DDE"/>
    <w:rsid w:val="00265235"/>
    <w:rsid w:val="00266C73"/>
    <w:rsid w:val="00267116"/>
    <w:rsid w:val="00270793"/>
    <w:rsid w:val="00270D62"/>
    <w:rsid w:val="00271050"/>
    <w:rsid w:val="00274FC2"/>
    <w:rsid w:val="00277445"/>
    <w:rsid w:val="00280DCE"/>
    <w:rsid w:val="00281475"/>
    <w:rsid w:val="00284067"/>
    <w:rsid w:val="0028572A"/>
    <w:rsid w:val="0029346E"/>
    <w:rsid w:val="00295171"/>
    <w:rsid w:val="002A1289"/>
    <w:rsid w:val="002B2C9C"/>
    <w:rsid w:val="002B4DFC"/>
    <w:rsid w:val="002C0EEE"/>
    <w:rsid w:val="002C1150"/>
    <w:rsid w:val="002D2C58"/>
    <w:rsid w:val="002D3274"/>
    <w:rsid w:val="002D4166"/>
    <w:rsid w:val="002D7038"/>
    <w:rsid w:val="002E6E2F"/>
    <w:rsid w:val="002F20A8"/>
    <w:rsid w:val="002F6059"/>
    <w:rsid w:val="002F7B73"/>
    <w:rsid w:val="002F7E97"/>
    <w:rsid w:val="00301696"/>
    <w:rsid w:val="00301D46"/>
    <w:rsid w:val="00306499"/>
    <w:rsid w:val="00311732"/>
    <w:rsid w:val="003150DD"/>
    <w:rsid w:val="0031761C"/>
    <w:rsid w:val="003179F7"/>
    <w:rsid w:val="003234C0"/>
    <w:rsid w:val="00326B2F"/>
    <w:rsid w:val="00331E2C"/>
    <w:rsid w:val="003359D3"/>
    <w:rsid w:val="00335BF6"/>
    <w:rsid w:val="00340C3C"/>
    <w:rsid w:val="00340D66"/>
    <w:rsid w:val="00346F90"/>
    <w:rsid w:val="00352896"/>
    <w:rsid w:val="00353E3F"/>
    <w:rsid w:val="00354B95"/>
    <w:rsid w:val="003607D3"/>
    <w:rsid w:val="00361550"/>
    <w:rsid w:val="003668F0"/>
    <w:rsid w:val="00366ACA"/>
    <w:rsid w:val="00370315"/>
    <w:rsid w:val="003710E7"/>
    <w:rsid w:val="003731F0"/>
    <w:rsid w:val="003750E9"/>
    <w:rsid w:val="003834D0"/>
    <w:rsid w:val="003902E5"/>
    <w:rsid w:val="0039034B"/>
    <w:rsid w:val="003903C0"/>
    <w:rsid w:val="00391795"/>
    <w:rsid w:val="00395AAA"/>
    <w:rsid w:val="003B2BAE"/>
    <w:rsid w:val="003B34CE"/>
    <w:rsid w:val="003B75BD"/>
    <w:rsid w:val="003C507C"/>
    <w:rsid w:val="003D7B75"/>
    <w:rsid w:val="003E1C44"/>
    <w:rsid w:val="003E2664"/>
    <w:rsid w:val="003E2763"/>
    <w:rsid w:val="003E3C74"/>
    <w:rsid w:val="003E6FF1"/>
    <w:rsid w:val="003F2633"/>
    <w:rsid w:val="003F3319"/>
    <w:rsid w:val="003F5FC4"/>
    <w:rsid w:val="00415D39"/>
    <w:rsid w:val="0042389E"/>
    <w:rsid w:val="0042647F"/>
    <w:rsid w:val="00426770"/>
    <w:rsid w:val="00432DB5"/>
    <w:rsid w:val="00433AB3"/>
    <w:rsid w:val="00435184"/>
    <w:rsid w:val="00435CA4"/>
    <w:rsid w:val="004457D2"/>
    <w:rsid w:val="0045076A"/>
    <w:rsid w:val="00455EF1"/>
    <w:rsid w:val="00456254"/>
    <w:rsid w:val="00457418"/>
    <w:rsid w:val="00457535"/>
    <w:rsid w:val="00460B2A"/>
    <w:rsid w:val="00461713"/>
    <w:rsid w:val="00461CE4"/>
    <w:rsid w:val="00462ED5"/>
    <w:rsid w:val="0046326A"/>
    <w:rsid w:val="00464833"/>
    <w:rsid w:val="0046489C"/>
    <w:rsid w:val="0046775A"/>
    <w:rsid w:val="0047740F"/>
    <w:rsid w:val="004823DA"/>
    <w:rsid w:val="00482D15"/>
    <w:rsid w:val="00490246"/>
    <w:rsid w:val="004925C3"/>
    <w:rsid w:val="00495006"/>
    <w:rsid w:val="004A0F4A"/>
    <w:rsid w:val="004A7144"/>
    <w:rsid w:val="004A72C3"/>
    <w:rsid w:val="004B074F"/>
    <w:rsid w:val="004B71C9"/>
    <w:rsid w:val="004C1989"/>
    <w:rsid w:val="004D3E9B"/>
    <w:rsid w:val="004D481D"/>
    <w:rsid w:val="004D53B9"/>
    <w:rsid w:val="004E1C30"/>
    <w:rsid w:val="004E2A87"/>
    <w:rsid w:val="004E58EC"/>
    <w:rsid w:val="004F20C0"/>
    <w:rsid w:val="004F252A"/>
    <w:rsid w:val="004F63ED"/>
    <w:rsid w:val="005010B7"/>
    <w:rsid w:val="0050337A"/>
    <w:rsid w:val="00503E2A"/>
    <w:rsid w:val="005118DB"/>
    <w:rsid w:val="00513BEB"/>
    <w:rsid w:val="00516E3E"/>
    <w:rsid w:val="00520C78"/>
    <w:rsid w:val="00521567"/>
    <w:rsid w:val="0052764F"/>
    <w:rsid w:val="005342D5"/>
    <w:rsid w:val="005426A6"/>
    <w:rsid w:val="00542C17"/>
    <w:rsid w:val="0054370F"/>
    <w:rsid w:val="005440A3"/>
    <w:rsid w:val="0054698C"/>
    <w:rsid w:val="00550362"/>
    <w:rsid w:val="00551D2F"/>
    <w:rsid w:val="00552759"/>
    <w:rsid w:val="00556A63"/>
    <w:rsid w:val="005621F0"/>
    <w:rsid w:val="0056297A"/>
    <w:rsid w:val="0057273F"/>
    <w:rsid w:val="00574568"/>
    <w:rsid w:val="00577F48"/>
    <w:rsid w:val="00583D85"/>
    <w:rsid w:val="005843EE"/>
    <w:rsid w:val="00586979"/>
    <w:rsid w:val="00586E6A"/>
    <w:rsid w:val="005872EC"/>
    <w:rsid w:val="005879DB"/>
    <w:rsid w:val="00587D09"/>
    <w:rsid w:val="005943F9"/>
    <w:rsid w:val="00596BC1"/>
    <w:rsid w:val="005A41A5"/>
    <w:rsid w:val="005A7571"/>
    <w:rsid w:val="005C3484"/>
    <w:rsid w:val="005C355F"/>
    <w:rsid w:val="005C74F4"/>
    <w:rsid w:val="005D04F3"/>
    <w:rsid w:val="005D38DE"/>
    <w:rsid w:val="005D7BE6"/>
    <w:rsid w:val="005E1BFA"/>
    <w:rsid w:val="005F14AD"/>
    <w:rsid w:val="005F2233"/>
    <w:rsid w:val="005F2C17"/>
    <w:rsid w:val="005F4497"/>
    <w:rsid w:val="005F63F5"/>
    <w:rsid w:val="00605069"/>
    <w:rsid w:val="00606618"/>
    <w:rsid w:val="006157AD"/>
    <w:rsid w:val="00615D0A"/>
    <w:rsid w:val="006242F8"/>
    <w:rsid w:val="006263B3"/>
    <w:rsid w:val="006426E3"/>
    <w:rsid w:val="0064437F"/>
    <w:rsid w:val="0064737F"/>
    <w:rsid w:val="00647E7E"/>
    <w:rsid w:val="0065431E"/>
    <w:rsid w:val="00655225"/>
    <w:rsid w:val="0065727C"/>
    <w:rsid w:val="00660814"/>
    <w:rsid w:val="00661EA1"/>
    <w:rsid w:val="00662E93"/>
    <w:rsid w:val="00663075"/>
    <w:rsid w:val="00672EFE"/>
    <w:rsid w:val="0068650B"/>
    <w:rsid w:val="00691806"/>
    <w:rsid w:val="006A06A4"/>
    <w:rsid w:val="006A47D0"/>
    <w:rsid w:val="006B4515"/>
    <w:rsid w:val="006B6321"/>
    <w:rsid w:val="006B796B"/>
    <w:rsid w:val="006C4987"/>
    <w:rsid w:val="006C4A4F"/>
    <w:rsid w:val="006C72DD"/>
    <w:rsid w:val="006D240C"/>
    <w:rsid w:val="006D2C2F"/>
    <w:rsid w:val="006D46F4"/>
    <w:rsid w:val="006D5360"/>
    <w:rsid w:val="006D6339"/>
    <w:rsid w:val="006D678F"/>
    <w:rsid w:val="006D6C65"/>
    <w:rsid w:val="006D6FC5"/>
    <w:rsid w:val="006D75AD"/>
    <w:rsid w:val="006E089C"/>
    <w:rsid w:val="006E15C7"/>
    <w:rsid w:val="006E2B8B"/>
    <w:rsid w:val="006E5520"/>
    <w:rsid w:val="006F355C"/>
    <w:rsid w:val="006F3F81"/>
    <w:rsid w:val="006F67B1"/>
    <w:rsid w:val="006F7070"/>
    <w:rsid w:val="0070460B"/>
    <w:rsid w:val="00706287"/>
    <w:rsid w:val="0071092A"/>
    <w:rsid w:val="00712D56"/>
    <w:rsid w:val="00722AFC"/>
    <w:rsid w:val="0072373C"/>
    <w:rsid w:val="007241B5"/>
    <w:rsid w:val="007253F8"/>
    <w:rsid w:val="00725E8D"/>
    <w:rsid w:val="007278AE"/>
    <w:rsid w:val="007331FD"/>
    <w:rsid w:val="00733E3A"/>
    <w:rsid w:val="0073655A"/>
    <w:rsid w:val="00741650"/>
    <w:rsid w:val="0074680C"/>
    <w:rsid w:val="007515A0"/>
    <w:rsid w:val="00763F5F"/>
    <w:rsid w:val="00764BDA"/>
    <w:rsid w:val="00781799"/>
    <w:rsid w:val="00783303"/>
    <w:rsid w:val="00785FE2"/>
    <w:rsid w:val="0079212A"/>
    <w:rsid w:val="00796D55"/>
    <w:rsid w:val="00796F80"/>
    <w:rsid w:val="00797669"/>
    <w:rsid w:val="007A4778"/>
    <w:rsid w:val="007A48F3"/>
    <w:rsid w:val="007B0514"/>
    <w:rsid w:val="007B37C1"/>
    <w:rsid w:val="007B5943"/>
    <w:rsid w:val="007E236D"/>
    <w:rsid w:val="007E36C1"/>
    <w:rsid w:val="007E494C"/>
    <w:rsid w:val="007E5599"/>
    <w:rsid w:val="007F612A"/>
    <w:rsid w:val="00800AFA"/>
    <w:rsid w:val="00805049"/>
    <w:rsid w:val="00816633"/>
    <w:rsid w:val="008266D7"/>
    <w:rsid w:val="008317FB"/>
    <w:rsid w:val="00833E35"/>
    <w:rsid w:val="00834F17"/>
    <w:rsid w:val="00854E12"/>
    <w:rsid w:val="00855471"/>
    <w:rsid w:val="00860383"/>
    <w:rsid w:val="008610D3"/>
    <w:rsid w:val="00872A0B"/>
    <w:rsid w:val="008766D6"/>
    <w:rsid w:val="00877A30"/>
    <w:rsid w:val="008805B5"/>
    <w:rsid w:val="00880769"/>
    <w:rsid w:val="0088099A"/>
    <w:rsid w:val="00884255"/>
    <w:rsid w:val="00886997"/>
    <w:rsid w:val="00890AB1"/>
    <w:rsid w:val="00891A09"/>
    <w:rsid w:val="0089396F"/>
    <w:rsid w:val="0089630A"/>
    <w:rsid w:val="008A18A3"/>
    <w:rsid w:val="008A3439"/>
    <w:rsid w:val="008B3906"/>
    <w:rsid w:val="008C1B6C"/>
    <w:rsid w:val="008C3E04"/>
    <w:rsid w:val="008C4891"/>
    <w:rsid w:val="008D7AE0"/>
    <w:rsid w:val="008E1972"/>
    <w:rsid w:val="008E3A04"/>
    <w:rsid w:val="008F25C9"/>
    <w:rsid w:val="008F3059"/>
    <w:rsid w:val="008F7F66"/>
    <w:rsid w:val="0090055B"/>
    <w:rsid w:val="00901825"/>
    <w:rsid w:val="0090258A"/>
    <w:rsid w:val="00904446"/>
    <w:rsid w:val="00906394"/>
    <w:rsid w:val="00907D0A"/>
    <w:rsid w:val="00912494"/>
    <w:rsid w:val="00913FD6"/>
    <w:rsid w:val="00917B4E"/>
    <w:rsid w:val="00922C81"/>
    <w:rsid w:val="00927F52"/>
    <w:rsid w:val="00930534"/>
    <w:rsid w:val="00931AE7"/>
    <w:rsid w:val="009362A2"/>
    <w:rsid w:val="009362D5"/>
    <w:rsid w:val="0093768C"/>
    <w:rsid w:val="009425B7"/>
    <w:rsid w:val="00944F9D"/>
    <w:rsid w:val="00950650"/>
    <w:rsid w:val="0095158E"/>
    <w:rsid w:val="009534EA"/>
    <w:rsid w:val="00954264"/>
    <w:rsid w:val="009628BC"/>
    <w:rsid w:val="009673E5"/>
    <w:rsid w:val="00977EB0"/>
    <w:rsid w:val="00982949"/>
    <w:rsid w:val="00990A7E"/>
    <w:rsid w:val="0099475E"/>
    <w:rsid w:val="009A254B"/>
    <w:rsid w:val="009A52EF"/>
    <w:rsid w:val="009A5A82"/>
    <w:rsid w:val="009B35CE"/>
    <w:rsid w:val="009B3C28"/>
    <w:rsid w:val="009B7CC4"/>
    <w:rsid w:val="009C0752"/>
    <w:rsid w:val="009C487A"/>
    <w:rsid w:val="009D1B83"/>
    <w:rsid w:val="009D1E36"/>
    <w:rsid w:val="009D315A"/>
    <w:rsid w:val="009D5E94"/>
    <w:rsid w:val="009E4D31"/>
    <w:rsid w:val="009F05F3"/>
    <w:rsid w:val="009F2652"/>
    <w:rsid w:val="00A04C8A"/>
    <w:rsid w:val="00A06579"/>
    <w:rsid w:val="00A07AA5"/>
    <w:rsid w:val="00A10852"/>
    <w:rsid w:val="00A12934"/>
    <w:rsid w:val="00A12EB3"/>
    <w:rsid w:val="00A140BB"/>
    <w:rsid w:val="00A1433C"/>
    <w:rsid w:val="00A208E4"/>
    <w:rsid w:val="00A2474B"/>
    <w:rsid w:val="00A259E7"/>
    <w:rsid w:val="00A27230"/>
    <w:rsid w:val="00A357A9"/>
    <w:rsid w:val="00A41BC2"/>
    <w:rsid w:val="00A41C07"/>
    <w:rsid w:val="00A45B05"/>
    <w:rsid w:val="00A45FB7"/>
    <w:rsid w:val="00A47563"/>
    <w:rsid w:val="00A628D1"/>
    <w:rsid w:val="00A65481"/>
    <w:rsid w:val="00A65EA7"/>
    <w:rsid w:val="00A66C97"/>
    <w:rsid w:val="00A66FAB"/>
    <w:rsid w:val="00A85EDB"/>
    <w:rsid w:val="00A8706A"/>
    <w:rsid w:val="00A91C31"/>
    <w:rsid w:val="00A929AF"/>
    <w:rsid w:val="00A94917"/>
    <w:rsid w:val="00A95214"/>
    <w:rsid w:val="00A963F6"/>
    <w:rsid w:val="00A96962"/>
    <w:rsid w:val="00A97BC6"/>
    <w:rsid w:val="00AA0EEC"/>
    <w:rsid w:val="00AA178D"/>
    <w:rsid w:val="00AA26C8"/>
    <w:rsid w:val="00AA3309"/>
    <w:rsid w:val="00AA5EF6"/>
    <w:rsid w:val="00AB18A8"/>
    <w:rsid w:val="00AB1E0C"/>
    <w:rsid w:val="00AB2802"/>
    <w:rsid w:val="00AB3EB1"/>
    <w:rsid w:val="00AB4F2E"/>
    <w:rsid w:val="00AC0602"/>
    <w:rsid w:val="00AC3D8D"/>
    <w:rsid w:val="00AC5528"/>
    <w:rsid w:val="00AC6F6D"/>
    <w:rsid w:val="00AD2BB1"/>
    <w:rsid w:val="00AE3675"/>
    <w:rsid w:val="00AE43BA"/>
    <w:rsid w:val="00AF007C"/>
    <w:rsid w:val="00AF1364"/>
    <w:rsid w:val="00AF19B3"/>
    <w:rsid w:val="00AF3E3C"/>
    <w:rsid w:val="00AF4462"/>
    <w:rsid w:val="00B0013C"/>
    <w:rsid w:val="00B031E6"/>
    <w:rsid w:val="00B03329"/>
    <w:rsid w:val="00B044DA"/>
    <w:rsid w:val="00B05D1A"/>
    <w:rsid w:val="00B0626E"/>
    <w:rsid w:val="00B11CA1"/>
    <w:rsid w:val="00B137EE"/>
    <w:rsid w:val="00B20769"/>
    <w:rsid w:val="00B2084C"/>
    <w:rsid w:val="00B20B1A"/>
    <w:rsid w:val="00B23C8F"/>
    <w:rsid w:val="00B25AEE"/>
    <w:rsid w:val="00B31E1D"/>
    <w:rsid w:val="00B34B85"/>
    <w:rsid w:val="00B36444"/>
    <w:rsid w:val="00B378AF"/>
    <w:rsid w:val="00B42DC5"/>
    <w:rsid w:val="00B43FD1"/>
    <w:rsid w:val="00B45FF5"/>
    <w:rsid w:val="00B4747E"/>
    <w:rsid w:val="00B47B90"/>
    <w:rsid w:val="00B519D2"/>
    <w:rsid w:val="00B543BB"/>
    <w:rsid w:val="00B549EF"/>
    <w:rsid w:val="00B61F67"/>
    <w:rsid w:val="00B672FF"/>
    <w:rsid w:val="00B7236E"/>
    <w:rsid w:val="00B76FA0"/>
    <w:rsid w:val="00B81722"/>
    <w:rsid w:val="00B82CFE"/>
    <w:rsid w:val="00B83C1F"/>
    <w:rsid w:val="00B846AC"/>
    <w:rsid w:val="00B91816"/>
    <w:rsid w:val="00B92056"/>
    <w:rsid w:val="00B9260F"/>
    <w:rsid w:val="00B9334C"/>
    <w:rsid w:val="00B95A59"/>
    <w:rsid w:val="00BA1BBC"/>
    <w:rsid w:val="00BA3462"/>
    <w:rsid w:val="00BA73F0"/>
    <w:rsid w:val="00BB10D1"/>
    <w:rsid w:val="00BB349E"/>
    <w:rsid w:val="00BB3780"/>
    <w:rsid w:val="00BB5493"/>
    <w:rsid w:val="00BC43BC"/>
    <w:rsid w:val="00BE3CF4"/>
    <w:rsid w:val="00BE7F56"/>
    <w:rsid w:val="00BF2AA5"/>
    <w:rsid w:val="00BF4840"/>
    <w:rsid w:val="00BF6DC5"/>
    <w:rsid w:val="00C01272"/>
    <w:rsid w:val="00C04859"/>
    <w:rsid w:val="00C05114"/>
    <w:rsid w:val="00C07D1F"/>
    <w:rsid w:val="00C16DF7"/>
    <w:rsid w:val="00C207B6"/>
    <w:rsid w:val="00C23C27"/>
    <w:rsid w:val="00C24006"/>
    <w:rsid w:val="00C25F48"/>
    <w:rsid w:val="00C27065"/>
    <w:rsid w:val="00C3097F"/>
    <w:rsid w:val="00C3183A"/>
    <w:rsid w:val="00C3237C"/>
    <w:rsid w:val="00C33827"/>
    <w:rsid w:val="00C40ADD"/>
    <w:rsid w:val="00C44545"/>
    <w:rsid w:val="00C4667D"/>
    <w:rsid w:val="00C47AD0"/>
    <w:rsid w:val="00C52FBA"/>
    <w:rsid w:val="00C639C9"/>
    <w:rsid w:val="00C64441"/>
    <w:rsid w:val="00C6455B"/>
    <w:rsid w:val="00C67BBD"/>
    <w:rsid w:val="00C71D58"/>
    <w:rsid w:val="00C72775"/>
    <w:rsid w:val="00C81B8A"/>
    <w:rsid w:val="00C8423D"/>
    <w:rsid w:val="00C846BB"/>
    <w:rsid w:val="00C8496F"/>
    <w:rsid w:val="00C85763"/>
    <w:rsid w:val="00C94219"/>
    <w:rsid w:val="00C970EF"/>
    <w:rsid w:val="00CA460C"/>
    <w:rsid w:val="00CA5297"/>
    <w:rsid w:val="00CB00AD"/>
    <w:rsid w:val="00CB21D7"/>
    <w:rsid w:val="00CB3B86"/>
    <w:rsid w:val="00CB465A"/>
    <w:rsid w:val="00CB4B6F"/>
    <w:rsid w:val="00CC665C"/>
    <w:rsid w:val="00CC6B78"/>
    <w:rsid w:val="00CD5801"/>
    <w:rsid w:val="00CD5920"/>
    <w:rsid w:val="00CD7574"/>
    <w:rsid w:val="00CD75AB"/>
    <w:rsid w:val="00CD7AFF"/>
    <w:rsid w:val="00CE14BA"/>
    <w:rsid w:val="00CE2569"/>
    <w:rsid w:val="00CE2BD0"/>
    <w:rsid w:val="00CE308C"/>
    <w:rsid w:val="00CE6CBF"/>
    <w:rsid w:val="00CF1F94"/>
    <w:rsid w:val="00CF57E8"/>
    <w:rsid w:val="00CF6BF3"/>
    <w:rsid w:val="00D02BEB"/>
    <w:rsid w:val="00D03721"/>
    <w:rsid w:val="00D04B13"/>
    <w:rsid w:val="00D057DF"/>
    <w:rsid w:val="00D11DD4"/>
    <w:rsid w:val="00D13F64"/>
    <w:rsid w:val="00D14F7C"/>
    <w:rsid w:val="00D15C0D"/>
    <w:rsid w:val="00D15C47"/>
    <w:rsid w:val="00D25EA4"/>
    <w:rsid w:val="00D50056"/>
    <w:rsid w:val="00D5148C"/>
    <w:rsid w:val="00D71277"/>
    <w:rsid w:val="00D76324"/>
    <w:rsid w:val="00D8469E"/>
    <w:rsid w:val="00D91108"/>
    <w:rsid w:val="00D9172B"/>
    <w:rsid w:val="00D917C6"/>
    <w:rsid w:val="00D91B38"/>
    <w:rsid w:val="00D91C77"/>
    <w:rsid w:val="00D9667B"/>
    <w:rsid w:val="00DA1159"/>
    <w:rsid w:val="00DA42BD"/>
    <w:rsid w:val="00DA451F"/>
    <w:rsid w:val="00DA4C4C"/>
    <w:rsid w:val="00DB3BEB"/>
    <w:rsid w:val="00DB5B02"/>
    <w:rsid w:val="00DB665F"/>
    <w:rsid w:val="00DB6A07"/>
    <w:rsid w:val="00DB7CB8"/>
    <w:rsid w:val="00DC3376"/>
    <w:rsid w:val="00DC5D53"/>
    <w:rsid w:val="00DD0920"/>
    <w:rsid w:val="00DD5711"/>
    <w:rsid w:val="00DD719C"/>
    <w:rsid w:val="00DD7983"/>
    <w:rsid w:val="00DD7EF9"/>
    <w:rsid w:val="00DE1969"/>
    <w:rsid w:val="00DE473D"/>
    <w:rsid w:val="00DE6098"/>
    <w:rsid w:val="00DE7C85"/>
    <w:rsid w:val="00DE7E3E"/>
    <w:rsid w:val="00DF0C0C"/>
    <w:rsid w:val="00DF439F"/>
    <w:rsid w:val="00E007F5"/>
    <w:rsid w:val="00E01EBA"/>
    <w:rsid w:val="00E034B1"/>
    <w:rsid w:val="00E10562"/>
    <w:rsid w:val="00E131DE"/>
    <w:rsid w:val="00E17A23"/>
    <w:rsid w:val="00E23698"/>
    <w:rsid w:val="00E272EE"/>
    <w:rsid w:val="00E356A9"/>
    <w:rsid w:val="00E445A7"/>
    <w:rsid w:val="00E45EBF"/>
    <w:rsid w:val="00E4760F"/>
    <w:rsid w:val="00E51B96"/>
    <w:rsid w:val="00E5385C"/>
    <w:rsid w:val="00E567AB"/>
    <w:rsid w:val="00E61948"/>
    <w:rsid w:val="00E75D37"/>
    <w:rsid w:val="00E80806"/>
    <w:rsid w:val="00E8222D"/>
    <w:rsid w:val="00E91C3E"/>
    <w:rsid w:val="00E92B30"/>
    <w:rsid w:val="00E946F5"/>
    <w:rsid w:val="00E97432"/>
    <w:rsid w:val="00E97D10"/>
    <w:rsid w:val="00EA17A4"/>
    <w:rsid w:val="00EA197C"/>
    <w:rsid w:val="00EA2767"/>
    <w:rsid w:val="00EA6957"/>
    <w:rsid w:val="00EB0D5F"/>
    <w:rsid w:val="00EB58CE"/>
    <w:rsid w:val="00EC2824"/>
    <w:rsid w:val="00EC5068"/>
    <w:rsid w:val="00EC6330"/>
    <w:rsid w:val="00EC7FB9"/>
    <w:rsid w:val="00ED13A4"/>
    <w:rsid w:val="00ED6752"/>
    <w:rsid w:val="00EE6461"/>
    <w:rsid w:val="00EE6D1E"/>
    <w:rsid w:val="00EE77A3"/>
    <w:rsid w:val="00EF44A5"/>
    <w:rsid w:val="00F00F7F"/>
    <w:rsid w:val="00F03DF9"/>
    <w:rsid w:val="00F141DA"/>
    <w:rsid w:val="00F15507"/>
    <w:rsid w:val="00F174D7"/>
    <w:rsid w:val="00F2031A"/>
    <w:rsid w:val="00F25412"/>
    <w:rsid w:val="00F25F07"/>
    <w:rsid w:val="00F26F64"/>
    <w:rsid w:val="00F3138C"/>
    <w:rsid w:val="00F35E62"/>
    <w:rsid w:val="00F36313"/>
    <w:rsid w:val="00F37FD9"/>
    <w:rsid w:val="00F4143F"/>
    <w:rsid w:val="00F43BBC"/>
    <w:rsid w:val="00F50956"/>
    <w:rsid w:val="00F53D71"/>
    <w:rsid w:val="00F54A55"/>
    <w:rsid w:val="00F663FD"/>
    <w:rsid w:val="00F745B3"/>
    <w:rsid w:val="00F763A2"/>
    <w:rsid w:val="00F81834"/>
    <w:rsid w:val="00F81D23"/>
    <w:rsid w:val="00F8235D"/>
    <w:rsid w:val="00F857EF"/>
    <w:rsid w:val="00F87664"/>
    <w:rsid w:val="00F90112"/>
    <w:rsid w:val="00F9095E"/>
    <w:rsid w:val="00F90A30"/>
    <w:rsid w:val="00F93F7F"/>
    <w:rsid w:val="00FA22FB"/>
    <w:rsid w:val="00FA6A69"/>
    <w:rsid w:val="00FB2365"/>
    <w:rsid w:val="00FB3B80"/>
    <w:rsid w:val="00FB451F"/>
    <w:rsid w:val="00FC230F"/>
    <w:rsid w:val="00FC4B6D"/>
    <w:rsid w:val="00FC4E74"/>
    <w:rsid w:val="00FC522A"/>
    <w:rsid w:val="00FC65B8"/>
    <w:rsid w:val="00FC69D4"/>
    <w:rsid w:val="00FC7E63"/>
    <w:rsid w:val="00FD3E12"/>
    <w:rsid w:val="00FD76C4"/>
    <w:rsid w:val="00FD780F"/>
    <w:rsid w:val="00FE4B63"/>
    <w:rsid w:val="00FE723A"/>
    <w:rsid w:val="00FE7B8B"/>
    <w:rsid w:val="00FF394B"/>
    <w:rsid w:val="00FF7037"/>
    <w:rsid w:val="00FF7CC6"/>
    <w:rsid w:val="05E55FA3"/>
    <w:rsid w:val="0AB37986"/>
    <w:rsid w:val="12B276DD"/>
    <w:rsid w:val="13313C85"/>
    <w:rsid w:val="17C32CFC"/>
    <w:rsid w:val="213A01DA"/>
    <w:rsid w:val="21FB7F69"/>
    <w:rsid w:val="25517B65"/>
    <w:rsid w:val="26490D7B"/>
    <w:rsid w:val="2B7809D8"/>
    <w:rsid w:val="2D181C64"/>
    <w:rsid w:val="2FB076BB"/>
    <w:rsid w:val="331708D1"/>
    <w:rsid w:val="3D5FB098"/>
    <w:rsid w:val="3E841751"/>
    <w:rsid w:val="487B6048"/>
    <w:rsid w:val="4ABD7744"/>
    <w:rsid w:val="4B83672E"/>
    <w:rsid w:val="4DDF6517"/>
    <w:rsid w:val="4F6C6AF6"/>
    <w:rsid w:val="50212EB1"/>
    <w:rsid w:val="509D0BD8"/>
    <w:rsid w:val="568E3F89"/>
    <w:rsid w:val="62FA0C98"/>
    <w:rsid w:val="63A5634D"/>
    <w:rsid w:val="640B2E77"/>
    <w:rsid w:val="67133014"/>
    <w:rsid w:val="6BDA00C2"/>
    <w:rsid w:val="6C1F178E"/>
    <w:rsid w:val="6DC9608A"/>
    <w:rsid w:val="71372159"/>
    <w:rsid w:val="72E73919"/>
    <w:rsid w:val="779B06BF"/>
    <w:rsid w:val="79E35DD5"/>
    <w:rsid w:val="7AEE7FD3"/>
    <w:rsid w:val="7B7B2220"/>
    <w:rsid w:val="7BB67E21"/>
    <w:rsid w:val="7C1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8EDD5"/>
  <w15:docId w15:val="{7D93F899-A72C-4953-AA52-0650D36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Revision"/>
    <w:hidden/>
    <w:uiPriority w:val="99"/>
    <w:unhideWhenUsed/>
    <w:rsid w:val="00D9667B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O_o</dc:creator>
  <cp:lastModifiedBy>admin-4</cp:lastModifiedBy>
  <cp:revision>7</cp:revision>
  <cp:lastPrinted>2026-07-14T01:00:00Z</cp:lastPrinted>
  <dcterms:created xsi:type="dcterms:W3CDTF">2026-07-08T01:13:00Z</dcterms:created>
  <dcterms:modified xsi:type="dcterms:W3CDTF">2026-07-17T09:23:00Z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36A0DFEFC77240E781EE7920D9663127</vt:lpwstr>
  </property>
  <property fmtid="{D5CDD505-2E9C-101B-9397-08002B2CF9AE}" pid="4" name="KSOTemplateDocerSaveRecord">
    <vt:lpwstr>eyJoZGlkIjoiM2I5YmMwM2Q0NzI1ZWI2ZTljZWFmNmY2N2RhOTRmZTUiLCJ1c2VySWQiOiIyNDE0ODkxNDYifQ==</vt:lpwstr>
  </property>
</Properties>
</file>